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D0604" w14:textId="0E16BE3F" w:rsidR="00C932DA" w:rsidRPr="003D3AD5" w:rsidRDefault="003D3AD5" w:rsidP="003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3D3AD5">
        <w:rPr>
          <w:rFonts w:ascii="Arial" w:hAnsi="Arial" w:cs="Arial"/>
          <w:b/>
          <w:bCs/>
          <w:sz w:val="28"/>
          <w:szCs w:val="28"/>
        </w:rPr>
        <w:t>Listez ici trois propositions : </w:t>
      </w:r>
    </w:p>
    <w:p w14:paraId="3DD34469" w14:textId="77777777" w:rsidR="003D3AD5" w:rsidRDefault="003D3AD5" w:rsidP="003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0153941" w14:textId="2717459E" w:rsidR="003D3AD5" w:rsidRDefault="003D3AD5" w:rsidP="003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14:paraId="6BBC34CB" w14:textId="77777777" w:rsidR="003D3AD5" w:rsidRDefault="003D3AD5" w:rsidP="003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3CD1F6E3" w14:textId="5DF9296C" w:rsidR="003D3AD5" w:rsidRDefault="003D3AD5" w:rsidP="003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14:paraId="3CB72867" w14:textId="77777777" w:rsidR="003D3AD5" w:rsidRDefault="003D3AD5" w:rsidP="003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6EC3FAC" w14:textId="00536608" w:rsidR="003D3AD5" w:rsidRDefault="003D3AD5" w:rsidP="003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14:paraId="03EE1CAE" w14:textId="77777777" w:rsidR="003D3AD5" w:rsidRDefault="003D3AD5" w:rsidP="003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C24B3EB" w14:textId="77777777" w:rsidR="003D3AD5" w:rsidRPr="000D7D7A" w:rsidRDefault="003D3AD5" w:rsidP="003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sectPr w:rsidR="003D3AD5" w:rsidRPr="000D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E"/>
    <w:rsid w:val="000D7D7A"/>
    <w:rsid w:val="00213153"/>
    <w:rsid w:val="00347F04"/>
    <w:rsid w:val="00361D95"/>
    <w:rsid w:val="003D3AD5"/>
    <w:rsid w:val="00820C67"/>
    <w:rsid w:val="00840C6C"/>
    <w:rsid w:val="00901E66"/>
    <w:rsid w:val="009907DE"/>
    <w:rsid w:val="00BE40C3"/>
    <w:rsid w:val="00C932DA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F35"/>
  <w15:chartTrackingRefBased/>
  <w15:docId w15:val="{79C56C70-94B1-4607-BD0A-58FA725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7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2024-11-27T15:14:00Z</dcterms:created>
  <dcterms:modified xsi:type="dcterms:W3CDTF">2024-11-27T15:14:00Z</dcterms:modified>
</cp:coreProperties>
</file>